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pict>
          <v:rect id="_x0000_s1039" o:spid="_x0000_s1039" o:spt="1" style="position:absolute;left:0pt;margin-left:-33.05pt;margin-top:-8.5pt;height:377.65pt;width:293.15pt;z-index:251655168;mso-width-relative:page;mso-height-relative:page;" fillcolor="#FFFFFF" filled="t" stroked="t" coordsize="21600,21600">
            <v:path/>
            <v:fill on="t" color2="#FFFFFF" focussize="0,0"/>
            <v:stroke color="#000000" joinstyle="miter"/>
            <v:imagedata o:title=""/>
            <o:lock v:ext="edit" aspectratio="f"/>
            <v:textbox>
              <w:txbxContent>
                <w:p>
                  <w:pPr>
                    <w:jc w:val="center"/>
                    <w:rPr>
                      <w:rFonts w:hint="eastAsia" w:ascii="仿宋_GB2312" w:hAnsi="宋体" w:eastAsia="仿宋_GB2312"/>
                      <w:b/>
                      <w:sz w:val="28"/>
                      <w:szCs w:val="28"/>
                    </w:rPr>
                  </w:pPr>
                  <w:r>
                    <w:rPr>
                      <w:rFonts w:hint="eastAsia" w:ascii="仿宋_GB2312" w:hAnsi="宋体" w:eastAsia="仿宋_GB2312"/>
                      <w:b/>
                      <w:sz w:val="28"/>
                      <w:szCs w:val="28"/>
                    </w:rPr>
                    <w:t>秦皇岛开发区20</w:t>
                  </w:r>
                  <w:r>
                    <w:rPr>
                      <w:rFonts w:hint="eastAsia" w:ascii="仿宋_GB2312" w:hAnsi="宋体" w:eastAsia="仿宋_GB2312"/>
                      <w:b/>
                      <w:sz w:val="28"/>
                      <w:szCs w:val="28"/>
                      <w:lang w:val="en-US" w:eastAsia="zh-CN"/>
                    </w:rPr>
                    <w:t>20</w:t>
                  </w:r>
                  <w:r>
                    <w:rPr>
                      <w:rFonts w:hint="eastAsia" w:ascii="仿宋_GB2312" w:hAnsi="宋体" w:eastAsia="仿宋_GB2312"/>
                      <w:b/>
                      <w:sz w:val="28"/>
                      <w:szCs w:val="28"/>
                    </w:rPr>
                    <w:t>年招</w:t>
                  </w:r>
                  <w:r>
                    <w:rPr>
                      <w:rFonts w:hint="eastAsia" w:ascii="仿宋_GB2312" w:hAnsi="宋体" w:eastAsia="仿宋_GB2312"/>
                      <w:b/>
                      <w:sz w:val="28"/>
                      <w:szCs w:val="28"/>
                      <w:lang w:eastAsia="zh-CN"/>
                    </w:rPr>
                    <w:t>聘学前</w:t>
                  </w:r>
                  <w:r>
                    <w:rPr>
                      <w:rFonts w:hint="eastAsia" w:ascii="仿宋_GB2312" w:hAnsi="宋体" w:eastAsia="仿宋_GB2312"/>
                      <w:b/>
                      <w:sz w:val="28"/>
                      <w:szCs w:val="28"/>
                    </w:rPr>
                    <w:t>教师</w:t>
                  </w:r>
                </w:p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00" w:lineRule="exact"/>
                    <w:jc w:val="center"/>
                    <w:textAlignment w:val="auto"/>
                    <w:outlineLvl w:val="9"/>
                    <w:rPr>
                      <w:rFonts w:hint="eastAsia" w:ascii="仿宋_GB2312" w:eastAsia="仿宋_GB2312"/>
                      <w:b/>
                      <w:bCs/>
                      <w:sz w:val="36"/>
                      <w:szCs w:val="36"/>
                      <w:lang w:eastAsia="zh-CN"/>
                    </w:rPr>
                  </w:pPr>
                  <w:r>
                    <w:rPr>
                      <w:rFonts w:hint="eastAsia" w:ascii="仿宋_GB2312" w:eastAsia="仿宋_GB2312"/>
                      <w:b/>
                      <w:bCs/>
                      <w:sz w:val="36"/>
                      <w:szCs w:val="36"/>
                      <w:lang w:eastAsia="zh-CN"/>
                    </w:rPr>
                    <w:t>准考证</w:t>
                  </w:r>
                </w:p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60" w:lineRule="exact"/>
                    <w:textAlignment w:val="auto"/>
                    <w:outlineLvl w:val="9"/>
                    <w:rPr>
                      <w:rFonts w:ascii="仿宋_GB2312" w:eastAsia="仿宋_GB2312"/>
                      <w:sz w:val="28"/>
                      <w:szCs w:val="28"/>
                    </w:rPr>
                  </w:pPr>
                  <w:r>
                    <w:rPr>
                      <w:rFonts w:hint="eastAsia" w:ascii="仿宋_GB2312" w:eastAsia="仿宋_GB2312"/>
                      <w:sz w:val="28"/>
                      <w:szCs w:val="28"/>
                    </w:rPr>
                    <w:t>姓名：</w:t>
                  </w:r>
                </w:p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60" w:lineRule="exact"/>
                    <w:textAlignment w:val="auto"/>
                    <w:outlineLvl w:val="9"/>
                    <w:rPr>
                      <w:rFonts w:hint="eastAsia" w:ascii="仿宋_GB2312" w:eastAsia="仿宋_GB2312"/>
                      <w:sz w:val="28"/>
                      <w:szCs w:val="28"/>
                    </w:rPr>
                  </w:pPr>
                  <w:r>
                    <w:rPr>
                      <w:rFonts w:hint="eastAsia" w:ascii="仿宋_GB2312" w:eastAsia="仿宋_GB2312"/>
                      <w:sz w:val="28"/>
                      <w:szCs w:val="28"/>
                    </w:rPr>
                    <w:t>性别：</w:t>
                  </w:r>
                </w:p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60" w:lineRule="exact"/>
                    <w:textAlignment w:val="auto"/>
                    <w:outlineLvl w:val="9"/>
                    <w:rPr>
                      <w:rFonts w:ascii="仿宋_GB2312" w:eastAsia="仿宋_GB2312"/>
                      <w:sz w:val="28"/>
                      <w:szCs w:val="28"/>
                    </w:rPr>
                  </w:pPr>
                  <w:r>
                    <w:rPr>
                      <w:rFonts w:hint="eastAsia" w:ascii="仿宋_GB2312" w:eastAsia="仿宋_GB2312"/>
                      <w:sz w:val="28"/>
                      <w:szCs w:val="28"/>
                    </w:rPr>
                    <w:t xml:space="preserve">考场：              </w:t>
                  </w:r>
                </w:p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60" w:lineRule="exact"/>
                    <w:textAlignment w:val="auto"/>
                    <w:outlineLvl w:val="9"/>
                    <w:rPr>
                      <w:rFonts w:ascii="仿宋_GB2312" w:eastAsia="仿宋_GB2312"/>
                      <w:sz w:val="28"/>
                      <w:szCs w:val="28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8"/>
                      <w:szCs w:val="28"/>
                      <w:lang w:eastAsia="zh-CN"/>
                    </w:rPr>
                    <w:t>准</w:t>
                  </w:r>
                  <w:r>
                    <w:rPr>
                      <w:rFonts w:hint="eastAsia" w:ascii="仿宋_GB2312" w:hAnsi="宋体" w:eastAsia="仿宋_GB2312" w:cs="宋体"/>
                      <w:sz w:val="28"/>
                      <w:szCs w:val="28"/>
                    </w:rPr>
                    <w:t>考</w:t>
                  </w:r>
                  <w:r>
                    <w:rPr>
                      <w:rFonts w:hint="eastAsia" w:ascii="仿宋_GB2312" w:hAnsi="宋体" w:eastAsia="仿宋_GB2312" w:cs="宋体"/>
                      <w:sz w:val="28"/>
                      <w:szCs w:val="28"/>
                      <w:lang w:eastAsia="zh-CN"/>
                    </w:rPr>
                    <w:t>证</w:t>
                  </w:r>
                  <w:r>
                    <w:rPr>
                      <w:rFonts w:hint="eastAsia" w:ascii="仿宋_GB2312" w:hAnsi="宋体" w:eastAsia="仿宋_GB2312" w:cs="宋体"/>
                      <w:sz w:val="28"/>
                      <w:szCs w:val="28"/>
                    </w:rPr>
                    <w:t>号</w:t>
                  </w:r>
                  <w:r>
                    <w:rPr>
                      <w:rFonts w:hint="eastAsia" w:ascii="仿宋_GB2312" w:eastAsia="仿宋_GB2312"/>
                      <w:sz w:val="28"/>
                      <w:szCs w:val="28"/>
                    </w:rPr>
                    <w:t>：</w:t>
                  </w:r>
                </w:p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60" w:lineRule="exact"/>
                    <w:textAlignment w:val="auto"/>
                    <w:outlineLvl w:val="9"/>
                    <w:rPr>
                      <w:rFonts w:hint="eastAsia" w:ascii="仿宋_GB2312" w:eastAsia="仿宋_GB2312"/>
                      <w:sz w:val="28"/>
                      <w:szCs w:val="28"/>
                    </w:rPr>
                  </w:pPr>
                  <w:r>
                    <w:rPr>
                      <w:rFonts w:hint="eastAsia" w:ascii="仿宋_GB2312" w:eastAsia="仿宋_GB2312"/>
                      <w:sz w:val="28"/>
                      <w:szCs w:val="28"/>
                    </w:rPr>
                    <w:t>身份证号：</w:t>
                  </w:r>
                </w:p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60" w:lineRule="exact"/>
                    <w:textAlignment w:val="auto"/>
                    <w:outlineLvl w:val="9"/>
                    <w:rPr>
                      <w:rFonts w:ascii="仿宋_GB2312" w:eastAsia="仿宋_GB2312"/>
                      <w:sz w:val="28"/>
                      <w:szCs w:val="28"/>
                    </w:rPr>
                  </w:pPr>
                  <w:r>
                    <w:rPr>
                      <w:rFonts w:hint="eastAsia" w:ascii="仿宋_GB2312" w:eastAsia="仿宋_GB2312"/>
                      <w:sz w:val="28"/>
                      <w:szCs w:val="28"/>
                    </w:rPr>
                    <w:t>考试时间：</w:t>
                  </w:r>
                </w:p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60" w:lineRule="exact"/>
                    <w:textAlignment w:val="auto"/>
                    <w:outlineLvl w:val="9"/>
                    <w:rPr>
                      <w:rFonts w:hint="default" w:ascii="仿宋_GB2312" w:eastAsia="仿宋_GB2312"/>
                      <w:sz w:val="28"/>
                      <w:szCs w:val="28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sz w:val="28"/>
                      <w:szCs w:val="28"/>
                      <w:lang w:val="en-US" w:eastAsia="zh-CN"/>
                    </w:rPr>
                    <w:t>10</w:t>
                  </w:r>
                  <w:r>
                    <w:rPr>
                      <w:rFonts w:hint="eastAsia" w:ascii="仿宋_GB2312" w:eastAsia="仿宋_GB2312"/>
                      <w:sz w:val="28"/>
                      <w:szCs w:val="28"/>
                    </w:rPr>
                    <w:t>月</w:t>
                  </w:r>
                  <w:r>
                    <w:rPr>
                      <w:rFonts w:hint="eastAsia" w:ascii="仿宋_GB2312" w:eastAsia="仿宋_GB2312"/>
                      <w:sz w:val="28"/>
                      <w:szCs w:val="28"/>
                      <w:lang w:val="en-US" w:eastAsia="zh-CN"/>
                    </w:rPr>
                    <w:t>11</w:t>
                  </w:r>
                  <w:r>
                    <w:rPr>
                      <w:rFonts w:hint="eastAsia" w:ascii="仿宋_GB2312" w:eastAsia="仿宋_GB2312"/>
                      <w:sz w:val="28"/>
                      <w:szCs w:val="28"/>
                    </w:rPr>
                    <w:t>日上午9点至11点</w:t>
                  </w:r>
                  <w:r>
                    <w:rPr>
                      <w:rFonts w:hint="eastAsia" w:ascii="仿宋_GB2312" w:eastAsia="仿宋_GB2312"/>
                      <w:sz w:val="28"/>
                      <w:szCs w:val="28"/>
                      <w:lang w:val="en-US" w:eastAsia="zh-CN"/>
                    </w:rPr>
                    <w:t>(考生8:20分入场，8:50后不能入场)</w:t>
                  </w:r>
                </w:p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60" w:lineRule="exact"/>
                    <w:textAlignment w:val="auto"/>
                    <w:outlineLvl w:val="9"/>
                    <w:rPr>
                      <w:rFonts w:hint="eastAsia" w:ascii="仿宋_GB2312" w:eastAsia="仿宋_GB2312"/>
                      <w:sz w:val="28"/>
                      <w:szCs w:val="28"/>
                      <w:lang w:eastAsia="zh-CN"/>
                    </w:rPr>
                  </w:pPr>
                  <w:r>
                    <w:rPr>
                      <w:rFonts w:hint="eastAsia" w:ascii="仿宋_GB2312" w:eastAsia="仿宋_GB2312"/>
                      <w:sz w:val="28"/>
                      <w:szCs w:val="28"/>
                    </w:rPr>
                    <w:t>考试地点：</w:t>
                  </w:r>
                  <w:r>
                    <w:rPr>
                      <w:rFonts w:hint="eastAsia" w:ascii="仿宋_GB2312" w:eastAsia="仿宋_GB2312"/>
                      <w:sz w:val="28"/>
                      <w:szCs w:val="28"/>
                      <w:lang w:eastAsia="zh-CN"/>
                    </w:rPr>
                    <w:t>秦皇岛开发区第四中学</w:t>
                  </w:r>
                </w:p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60" w:lineRule="exact"/>
                    <w:textAlignment w:val="auto"/>
                    <w:outlineLvl w:val="9"/>
                    <w:rPr>
                      <w:rFonts w:hint="eastAsia" w:ascii="仿宋_GB2312" w:eastAsia="仿宋_GB2312"/>
                      <w:sz w:val="28"/>
                      <w:szCs w:val="28"/>
                      <w:lang w:eastAsia="zh-CN"/>
                    </w:rPr>
                  </w:pPr>
                  <w:r>
                    <w:rPr>
                      <w:rFonts w:hint="eastAsia" w:ascii="仿宋_GB2312" w:eastAsia="仿宋_GB2312"/>
                      <w:sz w:val="28"/>
                      <w:szCs w:val="28"/>
                      <w:lang w:eastAsia="zh-CN"/>
                    </w:rPr>
                    <w:t>（地址：秦皇岛开发区牡丹江道）</w:t>
                  </w:r>
                </w:p>
              </w:txbxContent>
            </v:textbox>
          </v:rect>
        </w:pict>
      </w: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r>
        <w:pict>
          <v:rect id="_x0000_s1040" o:spid="_x0000_s1040" o:spt="1" style="position:absolute;left:0pt;margin-left:37.8pt;margin-top:5.85pt;height:118.75pt;width:88.45pt;z-index:251656192;mso-width-relative:page;mso-height-relative:page;" fillcolor="#FFFFFF" filled="t" stroked="t" coordsize="21600,21600">
            <v:path/>
            <v:fill on="t" color2="#FFFFFF" focussize="0,0"/>
            <v:stroke color="#000000" joinstyle="miter"/>
            <v:imagedata o:title=""/>
            <o:lock v:ext="edit" aspectratio="f"/>
            <v:textbox>
              <w:txbxContent>
                <w:p>
                  <w:pPr>
                    <w:jc w:val="center"/>
                    <w:rPr>
                      <w:rFonts w:ascii="仿宋_GB2312" w:eastAsia="仿宋_GB2312"/>
                      <w:sz w:val="10"/>
                      <w:szCs w:val="10"/>
                    </w:rPr>
                  </w:pPr>
                </w:p>
                <w:p>
                  <w:pPr>
                    <w:jc w:val="center"/>
                    <w:rPr>
                      <w:rFonts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贴</w:t>
                  </w:r>
                </w:p>
                <w:p>
                  <w:pPr>
                    <w:jc w:val="center"/>
                    <w:rPr>
                      <w:rFonts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照</w:t>
                  </w:r>
                </w:p>
                <w:p>
                  <w:pPr>
                    <w:jc w:val="center"/>
                    <w:rPr>
                      <w:rFonts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片</w:t>
                  </w:r>
                </w:p>
                <w:p>
                  <w:pPr>
                    <w:jc w:val="center"/>
                    <w:rPr>
                      <w:rFonts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处</w:t>
                  </w:r>
                </w:p>
              </w:txbxContent>
            </v:textbox>
          </v:rect>
        </w:pict>
      </w:r>
    </w:p>
    <w:p/>
    <w:p/>
    <w:p/>
    <w:p/>
    <w:p>
      <w:bookmarkStart w:id="0" w:name="_GoBack"/>
      <w:bookmarkEnd w:id="0"/>
    </w:p>
    <w:sectPr>
      <w:headerReference r:id="rId3" w:type="default"/>
      <w:pgSz w:w="7314" w:h="10376"/>
      <w:pgMar w:top="1440" w:right="1418" w:bottom="1440" w:left="1418" w:header="851" w:footer="992" w:gutter="0"/>
      <w:cols w:space="425" w:num="2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061C6"/>
    <w:rsid w:val="000003C0"/>
    <w:rsid w:val="0001241A"/>
    <w:rsid w:val="00014A1D"/>
    <w:rsid w:val="0003584D"/>
    <w:rsid w:val="00054A97"/>
    <w:rsid w:val="000A174C"/>
    <w:rsid w:val="000A2E3A"/>
    <w:rsid w:val="000E2185"/>
    <w:rsid w:val="000F2C7E"/>
    <w:rsid w:val="00103DF5"/>
    <w:rsid w:val="001061C6"/>
    <w:rsid w:val="00113DA7"/>
    <w:rsid w:val="00142D6D"/>
    <w:rsid w:val="00150A7A"/>
    <w:rsid w:val="00151F31"/>
    <w:rsid w:val="001647FA"/>
    <w:rsid w:val="00174DA1"/>
    <w:rsid w:val="0018479B"/>
    <w:rsid w:val="0019123D"/>
    <w:rsid w:val="001A1652"/>
    <w:rsid w:val="001B530B"/>
    <w:rsid w:val="001B6680"/>
    <w:rsid w:val="001E6E02"/>
    <w:rsid w:val="00206CF8"/>
    <w:rsid w:val="002168D5"/>
    <w:rsid w:val="00221B12"/>
    <w:rsid w:val="002676CB"/>
    <w:rsid w:val="00283054"/>
    <w:rsid w:val="0028638A"/>
    <w:rsid w:val="00295E82"/>
    <w:rsid w:val="002F31ED"/>
    <w:rsid w:val="002F64AC"/>
    <w:rsid w:val="00302280"/>
    <w:rsid w:val="003654A7"/>
    <w:rsid w:val="00386785"/>
    <w:rsid w:val="0039217B"/>
    <w:rsid w:val="003A14A9"/>
    <w:rsid w:val="003B108B"/>
    <w:rsid w:val="003B47B8"/>
    <w:rsid w:val="003C4527"/>
    <w:rsid w:val="003D1DB6"/>
    <w:rsid w:val="003E139F"/>
    <w:rsid w:val="00401F9F"/>
    <w:rsid w:val="0040228C"/>
    <w:rsid w:val="004455B8"/>
    <w:rsid w:val="004603CE"/>
    <w:rsid w:val="00465D5F"/>
    <w:rsid w:val="004B380A"/>
    <w:rsid w:val="004B672A"/>
    <w:rsid w:val="00507B87"/>
    <w:rsid w:val="005173CA"/>
    <w:rsid w:val="0054689A"/>
    <w:rsid w:val="00547F5E"/>
    <w:rsid w:val="00562E7C"/>
    <w:rsid w:val="0056596F"/>
    <w:rsid w:val="00584665"/>
    <w:rsid w:val="00590B7E"/>
    <w:rsid w:val="00593438"/>
    <w:rsid w:val="005A4C54"/>
    <w:rsid w:val="005A72E9"/>
    <w:rsid w:val="005B5E94"/>
    <w:rsid w:val="005C1E88"/>
    <w:rsid w:val="005C3CF1"/>
    <w:rsid w:val="005E1C36"/>
    <w:rsid w:val="005F0555"/>
    <w:rsid w:val="005F617A"/>
    <w:rsid w:val="006420E5"/>
    <w:rsid w:val="00643C84"/>
    <w:rsid w:val="00685B9D"/>
    <w:rsid w:val="006B05C5"/>
    <w:rsid w:val="006D7780"/>
    <w:rsid w:val="006E505C"/>
    <w:rsid w:val="0070368A"/>
    <w:rsid w:val="00746185"/>
    <w:rsid w:val="00747CB3"/>
    <w:rsid w:val="0075422F"/>
    <w:rsid w:val="00756213"/>
    <w:rsid w:val="00763981"/>
    <w:rsid w:val="007807FB"/>
    <w:rsid w:val="007A0278"/>
    <w:rsid w:val="007A04E9"/>
    <w:rsid w:val="007F371F"/>
    <w:rsid w:val="00802679"/>
    <w:rsid w:val="00814A7C"/>
    <w:rsid w:val="00821D41"/>
    <w:rsid w:val="00843A60"/>
    <w:rsid w:val="00844DC7"/>
    <w:rsid w:val="008571EA"/>
    <w:rsid w:val="0088538B"/>
    <w:rsid w:val="00893940"/>
    <w:rsid w:val="008C1312"/>
    <w:rsid w:val="008D5928"/>
    <w:rsid w:val="00904844"/>
    <w:rsid w:val="00904A3F"/>
    <w:rsid w:val="0091107B"/>
    <w:rsid w:val="00916E7A"/>
    <w:rsid w:val="00917106"/>
    <w:rsid w:val="0094619D"/>
    <w:rsid w:val="00964D49"/>
    <w:rsid w:val="00982DD6"/>
    <w:rsid w:val="009A7C3D"/>
    <w:rsid w:val="009C7AD9"/>
    <w:rsid w:val="00A06AA9"/>
    <w:rsid w:val="00A331FA"/>
    <w:rsid w:val="00A44ECB"/>
    <w:rsid w:val="00AB3D68"/>
    <w:rsid w:val="00AB4633"/>
    <w:rsid w:val="00AB6095"/>
    <w:rsid w:val="00AF57EA"/>
    <w:rsid w:val="00B1471F"/>
    <w:rsid w:val="00B16E21"/>
    <w:rsid w:val="00B36B86"/>
    <w:rsid w:val="00B62F05"/>
    <w:rsid w:val="00B916C2"/>
    <w:rsid w:val="00B93BDC"/>
    <w:rsid w:val="00BC5AE4"/>
    <w:rsid w:val="00BE7CBF"/>
    <w:rsid w:val="00C16C92"/>
    <w:rsid w:val="00C201BD"/>
    <w:rsid w:val="00C2421B"/>
    <w:rsid w:val="00C638DB"/>
    <w:rsid w:val="00C74B38"/>
    <w:rsid w:val="00C779D0"/>
    <w:rsid w:val="00C96CBC"/>
    <w:rsid w:val="00CA6D68"/>
    <w:rsid w:val="00CB3148"/>
    <w:rsid w:val="00CC777D"/>
    <w:rsid w:val="00CE5F3A"/>
    <w:rsid w:val="00CF73C8"/>
    <w:rsid w:val="00D11F6C"/>
    <w:rsid w:val="00D37D81"/>
    <w:rsid w:val="00D409AE"/>
    <w:rsid w:val="00D44989"/>
    <w:rsid w:val="00D73CBE"/>
    <w:rsid w:val="00DA6312"/>
    <w:rsid w:val="00DB7E5E"/>
    <w:rsid w:val="00DC1043"/>
    <w:rsid w:val="00DD7EA6"/>
    <w:rsid w:val="00E11CB2"/>
    <w:rsid w:val="00E264D6"/>
    <w:rsid w:val="00E65DAD"/>
    <w:rsid w:val="00E74095"/>
    <w:rsid w:val="00E742DD"/>
    <w:rsid w:val="00E95B1F"/>
    <w:rsid w:val="00F12A78"/>
    <w:rsid w:val="00F4044D"/>
    <w:rsid w:val="00F40B48"/>
    <w:rsid w:val="00F422E1"/>
    <w:rsid w:val="00F5019D"/>
    <w:rsid w:val="00F80CEC"/>
    <w:rsid w:val="00F8272E"/>
    <w:rsid w:val="00F86DCB"/>
    <w:rsid w:val="00FA4DD6"/>
    <w:rsid w:val="00FC7F8B"/>
    <w:rsid w:val="00FE1EE2"/>
    <w:rsid w:val="00FF368C"/>
    <w:rsid w:val="143E5B88"/>
    <w:rsid w:val="18984287"/>
    <w:rsid w:val="1F783CA9"/>
    <w:rsid w:val="2B212D1E"/>
    <w:rsid w:val="2BF51B5A"/>
    <w:rsid w:val="2C796CC2"/>
    <w:rsid w:val="365F0DD9"/>
    <w:rsid w:val="45393FA4"/>
    <w:rsid w:val="47F3282E"/>
    <w:rsid w:val="57240677"/>
    <w:rsid w:val="70FC7ADC"/>
    <w:rsid w:val="73701E19"/>
    <w:rsid w:val="7E3F7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9"/>
    <customShpInfo spid="_x0000_s104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开发区教育局</Company>
  <Pages>1</Pages>
  <Words>6</Words>
  <Characters>35</Characters>
  <Lines>1</Lines>
  <Paragraphs>1</Paragraphs>
  <TotalTime>54</TotalTime>
  <ScaleCrop>false</ScaleCrop>
  <LinksUpToDate>false</LinksUpToDate>
  <CharactersWithSpaces>40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2017-08-03T03:18:00Z</dcterms:created>
  <dc:creator>王志鹏</dc:creator>
  <cp:lastModifiedBy>Administrator</cp:lastModifiedBy>
  <cp:lastPrinted>2017-08-05T03:23:00Z</cp:lastPrinted>
  <dcterms:modified xsi:type="dcterms:W3CDTF">2020-09-30T02:31:09Z</dcterms:modified>
  <dc:title>秦皇岛经济技术开发区招录教师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